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32" w:rsidRDefault="000B1632" w:rsidP="000B1632">
      <w:pPr>
        <w:ind w:left="2160" w:firstLine="720"/>
      </w:pPr>
      <w:r>
        <w:t>MAPLE SHADE TOWNSHIP COUNCIL</w:t>
      </w:r>
    </w:p>
    <w:p w:rsidR="000B1632" w:rsidRDefault="000B1632" w:rsidP="000B1632">
      <w:r>
        <w:tab/>
      </w:r>
      <w:r>
        <w:tab/>
      </w:r>
      <w:r>
        <w:tab/>
      </w:r>
      <w:r>
        <w:tab/>
        <w:t xml:space="preserve">      REGULAR SESSION </w:t>
      </w:r>
      <w:r w:rsidR="00944058">
        <w:t>MINUTES</w:t>
      </w:r>
    </w:p>
    <w:p w:rsidR="000B1632" w:rsidRDefault="000B1632" w:rsidP="000B1632">
      <w:r>
        <w:tab/>
      </w:r>
      <w:r>
        <w:tab/>
      </w:r>
      <w:r>
        <w:tab/>
        <w:t xml:space="preserve">  </w:t>
      </w:r>
      <w:r>
        <w:tab/>
        <w:t xml:space="preserve">          MAY 12, 2016 –7:00 P.M.</w:t>
      </w:r>
    </w:p>
    <w:p w:rsidR="000B1632" w:rsidRDefault="000B1632" w:rsidP="000B1632">
      <w:pPr>
        <w:rPr>
          <w:b/>
          <w:bCs/>
        </w:rPr>
      </w:pPr>
    </w:p>
    <w:p w:rsidR="000B1632" w:rsidRDefault="000B1632" w:rsidP="000B1632">
      <w:r>
        <w:rPr>
          <w:b/>
          <w:bCs/>
        </w:rPr>
        <w:t>CALL TO ORDER</w:t>
      </w:r>
      <w:r>
        <w:t>:</w:t>
      </w:r>
    </w:p>
    <w:p w:rsidR="000B1632" w:rsidRDefault="000B1632" w:rsidP="000B1632"/>
    <w:p w:rsidR="000B1632" w:rsidRDefault="000B1632" w:rsidP="000B1632">
      <w:r>
        <w:rPr>
          <w:b/>
          <w:bCs/>
        </w:rPr>
        <w:t>PLEDGE OF ALLEGIANCE</w:t>
      </w:r>
      <w:r>
        <w:t>:</w:t>
      </w:r>
    </w:p>
    <w:p w:rsidR="000B1632" w:rsidRDefault="000B1632" w:rsidP="000B1632"/>
    <w:p w:rsidR="000B1632" w:rsidRDefault="000B1632" w:rsidP="000B1632">
      <w:r>
        <w:rPr>
          <w:b/>
          <w:bCs/>
        </w:rPr>
        <w:t>PUBLIC NOTICE</w:t>
      </w:r>
      <w:r>
        <w:t xml:space="preserve"> of this meeting, pursuant to the Open Public Meetings Act, has been given by the Township Council in the following manner:</w:t>
      </w:r>
    </w:p>
    <w:p w:rsidR="000B1632" w:rsidRDefault="000B1632" w:rsidP="000B1632"/>
    <w:p w:rsidR="000B1632" w:rsidRDefault="000B1632" w:rsidP="000B1632">
      <w:pPr>
        <w:numPr>
          <w:ilvl w:val="0"/>
          <w:numId w:val="1"/>
        </w:numPr>
      </w:pPr>
      <w:r>
        <w:t>Notifying the Township Clerk December 16, 2015.</w:t>
      </w:r>
    </w:p>
    <w:p w:rsidR="000B1632" w:rsidRDefault="000B1632" w:rsidP="000B1632">
      <w:pPr>
        <w:numPr>
          <w:ilvl w:val="0"/>
          <w:numId w:val="1"/>
        </w:numPr>
      </w:pPr>
      <w:r>
        <w:t>Mailing Notice to the Courier Post, The Central Record and Burlington County Times on December 16, 2015.</w:t>
      </w:r>
    </w:p>
    <w:p w:rsidR="000B1632" w:rsidRDefault="000B1632" w:rsidP="000B1632">
      <w:pPr>
        <w:numPr>
          <w:ilvl w:val="0"/>
          <w:numId w:val="1"/>
        </w:numPr>
      </w:pPr>
      <w:r>
        <w:t>Posting Notice on the Official Municipal Bulletin Board on December 16, 2015.</w:t>
      </w:r>
    </w:p>
    <w:p w:rsidR="000B1632" w:rsidRDefault="000B1632" w:rsidP="000B1632"/>
    <w:p w:rsidR="000B1632" w:rsidRDefault="000B1632" w:rsidP="000B1632">
      <w:pPr>
        <w:rPr>
          <w:b/>
          <w:bCs/>
        </w:rPr>
      </w:pPr>
      <w:r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Default="000B1632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Volpe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jc w:val="center"/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Mayor Manchello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0B1632" w:rsidRDefault="00E02D16" w:rsidP="00E02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  <w:tr w:rsidR="000B1632" w:rsidTr="00E02D16">
        <w:trPr>
          <w:trHeight w:val="253"/>
        </w:trPr>
        <w:tc>
          <w:tcPr>
            <w:tcW w:w="3192" w:type="dxa"/>
            <w:vAlign w:val="center"/>
          </w:tcPr>
          <w:p w:rsidR="000B1632" w:rsidRPr="00315390" w:rsidRDefault="000B1632" w:rsidP="00E02D16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0B1632" w:rsidRDefault="000B1632" w:rsidP="00E02D16">
            <w:pPr>
              <w:rPr>
                <w:b/>
                <w:bCs/>
              </w:rPr>
            </w:pPr>
          </w:p>
        </w:tc>
      </w:tr>
    </w:tbl>
    <w:p w:rsidR="000B1632" w:rsidRDefault="000B1632" w:rsidP="000B1632">
      <w:pPr>
        <w:rPr>
          <w:b/>
          <w:bCs/>
        </w:rPr>
      </w:pPr>
    </w:p>
    <w:p w:rsidR="000B1632" w:rsidRDefault="000B1632" w:rsidP="000B1632">
      <w:pPr>
        <w:rPr>
          <w:b/>
          <w:bCs/>
        </w:rPr>
      </w:pPr>
      <w:r>
        <w:rPr>
          <w:b/>
          <w:bCs/>
        </w:rPr>
        <w:t>OPEN BOARD OF HEALTH MEETING</w:t>
      </w:r>
    </w:p>
    <w:p w:rsidR="000B1632" w:rsidRDefault="000B1632" w:rsidP="000B1632">
      <w:pPr>
        <w:rPr>
          <w:bCs/>
        </w:rPr>
      </w:pPr>
      <w:r>
        <w:rPr>
          <w:bCs/>
        </w:rPr>
        <w:t>Reports – Manager Andl</w:t>
      </w:r>
    </w:p>
    <w:p w:rsidR="000B1632" w:rsidRDefault="000B1632" w:rsidP="000B1632">
      <w:pPr>
        <w:rPr>
          <w:bCs/>
        </w:rPr>
      </w:pPr>
      <w:r>
        <w:rPr>
          <w:bCs/>
        </w:rPr>
        <w:t>Public Participation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0B1632" w:rsidTr="00E02D16">
        <w:tc>
          <w:tcPr>
            <w:tcW w:w="4788" w:type="dxa"/>
          </w:tcPr>
          <w:p w:rsidR="000B1632" w:rsidRDefault="000B1632" w:rsidP="00E02D16">
            <w:r>
              <w:t xml:space="preserve">MOTION TO CLOSE: </w:t>
            </w:r>
            <w:r w:rsidR="00E02D16">
              <w:t>Wiest</w:t>
            </w:r>
          </w:p>
        </w:tc>
        <w:tc>
          <w:tcPr>
            <w:tcW w:w="4788" w:type="dxa"/>
          </w:tcPr>
          <w:p w:rsidR="000B1632" w:rsidRDefault="000B1632" w:rsidP="00E02D16">
            <w:r>
              <w:t xml:space="preserve">SECOND: </w:t>
            </w:r>
            <w:r w:rsidR="00E02D16">
              <w:t>Volpe</w:t>
            </w:r>
          </w:p>
        </w:tc>
      </w:tr>
      <w:tr w:rsidR="000B1632" w:rsidTr="00E02D16">
        <w:tc>
          <w:tcPr>
            <w:tcW w:w="9576" w:type="dxa"/>
            <w:gridSpan w:val="2"/>
          </w:tcPr>
          <w:p w:rsidR="000B1632" w:rsidRDefault="000B1632" w:rsidP="00E02D16">
            <w:r>
              <w:t xml:space="preserve">COMMENTS:   </w:t>
            </w:r>
            <w:r w:rsidR="00E02D16">
              <w:t>none</w:t>
            </w:r>
            <w:r>
              <w:t xml:space="preserve">                                                    ALL IN FAVOR: </w:t>
            </w:r>
            <w:r w:rsidR="00E02D16">
              <w:t>yes</w:t>
            </w:r>
          </w:p>
        </w:tc>
      </w:tr>
      <w:tr w:rsidR="000B1632" w:rsidTr="00E02D16">
        <w:tc>
          <w:tcPr>
            <w:tcW w:w="4788" w:type="dxa"/>
          </w:tcPr>
          <w:p w:rsidR="000B1632" w:rsidRDefault="000B1632" w:rsidP="00E02D16">
            <w:r>
              <w:t>MOTION TO ADJOURN:</w:t>
            </w:r>
            <w:r w:rsidR="00E02D16">
              <w:t>Volpe</w:t>
            </w:r>
          </w:p>
        </w:tc>
        <w:tc>
          <w:tcPr>
            <w:tcW w:w="4788" w:type="dxa"/>
          </w:tcPr>
          <w:p w:rsidR="000B1632" w:rsidRDefault="000B1632" w:rsidP="00E02D16">
            <w:r>
              <w:t xml:space="preserve">SECOND:  </w:t>
            </w:r>
            <w:r w:rsidR="00E02D16">
              <w:t>Kauffman</w:t>
            </w:r>
          </w:p>
        </w:tc>
      </w:tr>
      <w:tr w:rsidR="000B1632" w:rsidTr="00E02D16">
        <w:tc>
          <w:tcPr>
            <w:tcW w:w="4788" w:type="dxa"/>
          </w:tcPr>
          <w:p w:rsidR="000B1632" w:rsidRDefault="000B1632" w:rsidP="00E02D16">
            <w:r>
              <w:t xml:space="preserve">COMMENTS: </w:t>
            </w:r>
            <w:r w:rsidR="00E02D16">
              <w:t>none</w:t>
            </w:r>
          </w:p>
        </w:tc>
        <w:tc>
          <w:tcPr>
            <w:tcW w:w="4788" w:type="dxa"/>
          </w:tcPr>
          <w:p w:rsidR="000B1632" w:rsidRDefault="000B1632" w:rsidP="00E02D16">
            <w:r>
              <w:t xml:space="preserve">ALL IN FAVOR: </w:t>
            </w:r>
            <w:r w:rsidR="00E02D16">
              <w:t>yes</w:t>
            </w:r>
          </w:p>
        </w:tc>
      </w:tr>
    </w:tbl>
    <w:p w:rsidR="000B1632" w:rsidRDefault="000B1632" w:rsidP="000B1632">
      <w:pPr>
        <w:rPr>
          <w:bCs/>
        </w:rPr>
      </w:pPr>
    </w:p>
    <w:p w:rsidR="000B1632" w:rsidRDefault="000B1632" w:rsidP="000B1632">
      <w:pPr>
        <w:rPr>
          <w:b/>
        </w:rPr>
      </w:pPr>
      <w:r>
        <w:rPr>
          <w:b/>
        </w:rPr>
        <w:t xml:space="preserve">ORDINANCES – INTRODUCTION AND FIRST READING </w:t>
      </w:r>
    </w:p>
    <w:p w:rsidR="000B1632" w:rsidRDefault="000B1632" w:rsidP="000B1632">
      <w:pPr>
        <w:rPr>
          <w:b/>
        </w:rPr>
      </w:pPr>
    </w:p>
    <w:p w:rsidR="000B1632" w:rsidRDefault="000B1632" w:rsidP="000B1632">
      <w:r>
        <w:rPr>
          <w:b/>
          <w:u w:val="single"/>
        </w:rPr>
        <w:t xml:space="preserve">Ordinance No. 2016-06 </w:t>
      </w:r>
      <w:r>
        <w:t>An Ordinance of the Township of Maple Shade, County of Burlington and State of New Jersey Adopting a Redevelopment Plan for the Real Property located at Block 66.01, Lots 1 and 5; and Block 67, Lots 1 and 2 and Amending the Zoning District Map to Reflect that the Redevelopment Plan will Serve as an Overlay to the Existing Zone Plan for Block 66.01, Lots 1 and 5; and Block 67, Lots 1 and 2</w:t>
      </w:r>
    </w:p>
    <w:p w:rsidR="000B1632" w:rsidRDefault="000B1632" w:rsidP="000B1632"/>
    <w:p w:rsidR="000B1632" w:rsidRDefault="000B1632" w:rsidP="000B1632">
      <w:r>
        <w:t>Motion to Take from Table:</w:t>
      </w:r>
      <w:r w:rsidR="00E02D16">
        <w:t xml:space="preserve"> Volpe</w:t>
      </w:r>
      <w:r>
        <w:tab/>
        <w:t>Second:</w:t>
      </w:r>
      <w:r w:rsidR="00E02D16">
        <w:t xml:space="preserve"> Kauffman    </w:t>
      </w:r>
      <w:r>
        <w:t>Comments:</w:t>
      </w:r>
      <w:r w:rsidR="00E02D16">
        <w:t xml:space="preserve"> none   </w:t>
      </w:r>
      <w:r>
        <w:t>All in Favor:</w:t>
      </w:r>
      <w:r w:rsidR="00E02D16">
        <w:t xml:space="preserve"> yes</w:t>
      </w:r>
    </w:p>
    <w:p w:rsidR="000B1632" w:rsidRDefault="000B1632" w:rsidP="000B1632">
      <w:r>
        <w:t>Motion to Table to 5-26-2016:</w:t>
      </w:r>
    </w:p>
    <w:p w:rsidR="000B1632" w:rsidRDefault="000B1632" w:rsidP="000B1632"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lastRenderedPageBreak/>
              <w:t>COUNCIL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ABSENT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Kauffman</w:t>
            </w: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Volpe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Wells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Wiest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Manchello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</w:tbl>
    <w:p w:rsidR="000B1632" w:rsidRDefault="000B1632" w:rsidP="000B1632"/>
    <w:p w:rsidR="000B1632" w:rsidRDefault="000B1632" w:rsidP="000B1632">
      <w:pPr>
        <w:rPr>
          <w:b/>
        </w:rPr>
      </w:pPr>
      <w:r>
        <w:rPr>
          <w:b/>
        </w:rPr>
        <w:t>CONSENT AGENDA</w:t>
      </w:r>
    </w:p>
    <w:p w:rsidR="000B1632" w:rsidRDefault="000B1632" w:rsidP="000B1632">
      <w:pPr>
        <w:rPr>
          <w:b/>
        </w:rPr>
      </w:pPr>
    </w:p>
    <w:p w:rsidR="000B1632" w:rsidRDefault="000B1632" w:rsidP="000B1632">
      <w:r>
        <w:rPr>
          <w:b/>
          <w:u w:val="single"/>
        </w:rPr>
        <w:t xml:space="preserve">Resolution No. 2016-R-74 </w:t>
      </w:r>
      <w:r>
        <w:t>Amend Contract for Center Avenue Reconstruction – Phases II and III and Approve Change Order No. 3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2016-R-75  </w:t>
      </w:r>
      <w:r>
        <w:t>Rescind Resolution 2016-R-65 Authorizing Contract with Houston Freightliner, Inc. for Purchase of Public Works Truck through Cooperative Purchasing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2016-R-76 </w:t>
      </w:r>
      <w:r>
        <w:t>Award Contract to CDW Government for Police Department Computers under National Joint Powers Alliance Cooperative Contract No. 1006141 in the Amount of $28,344.14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2016-R-77 </w:t>
      </w:r>
      <w:r>
        <w:t>Authorize Application for Safe Routes to Schools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2016-R-78 </w:t>
      </w:r>
      <w:r>
        <w:t>Release Performance Guarantee for Holman Automotive Group (Carwash Building) with Respect to Block 189, Lot 1 – Phase 2(A)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2016-R-79 </w:t>
      </w:r>
      <w:r>
        <w:t>Release Performance Guarantee for Holman Automotive Group (Parking Lot) with Respect to Block 174, Lots 2.01 and 2.02, Phase 1B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2016-R-80 </w:t>
      </w:r>
      <w:r>
        <w:t>Release Performance Guarantee for Police and Fire Federal Credit Union with Respect to Block 189.01, Lot 10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2016-R-81 </w:t>
      </w:r>
      <w:r>
        <w:t>Approve Business License for Police and Fire Federal Credit Union located at 468 South Lenola Road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2016-R-82 </w:t>
      </w:r>
      <w:r>
        <w:t>Approve Business License to Yusef Rivera trading as UBreakIFix located at 10 Willow Road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2016-R-83 </w:t>
      </w:r>
      <w:r>
        <w:t>Authorize Temporary Street Closure for EMS Week Open House</w:t>
      </w:r>
    </w:p>
    <w:p w:rsidR="000B1632" w:rsidRDefault="000B1632" w:rsidP="000B1632"/>
    <w:p w:rsidR="000B1632" w:rsidRDefault="000B1632" w:rsidP="000B1632">
      <w:r>
        <w:rPr>
          <w:b/>
          <w:u w:val="single"/>
        </w:rPr>
        <w:t xml:space="preserve">Resolution No. 2016-R-84 </w:t>
      </w:r>
      <w:r>
        <w:t>Authorize Temporary Street Closure for Youth Football Annual Carnival</w:t>
      </w:r>
    </w:p>
    <w:p w:rsidR="000B1632" w:rsidRDefault="000B1632" w:rsidP="000B1632">
      <w:r>
        <w:t>Approve Consent Agenda: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ABSENT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Kauffman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Volpe</w:t>
            </w: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Wells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Wiest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Manchello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</w:tbl>
    <w:p w:rsidR="000B1632" w:rsidRPr="000B1632" w:rsidRDefault="000B1632" w:rsidP="000B1632"/>
    <w:p w:rsidR="000B1632" w:rsidRDefault="000B1632" w:rsidP="000B1632">
      <w:r>
        <w:t xml:space="preserve">APPROVAL OF EXPENDITURE LIST </w:t>
      </w:r>
      <w:r w:rsidR="00E02D16">
        <w:t>5-6-2016</w:t>
      </w:r>
    </w:p>
    <w:p w:rsidR="000B1632" w:rsidRDefault="000B1632" w:rsidP="000B1632">
      <w:r>
        <w:t>Approve: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ABSENT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Kauffman</w:t>
            </w: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Volpe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Wells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E02D16" w:rsidP="00E02D16">
            <w:r>
              <w:t>X arrived 7:05 pm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Wiest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Manchello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E02D16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</w:tbl>
    <w:p w:rsidR="000B1632" w:rsidRDefault="000B1632" w:rsidP="000B1632"/>
    <w:p w:rsidR="000B1632" w:rsidRDefault="000B1632" w:rsidP="000B1632">
      <w:r>
        <w:t>PUBLIC COMMENTS:</w:t>
      </w:r>
      <w:r w:rsidR="00E02D16">
        <w:t xml:space="preserve"> Mr. Geden, 39 Woodbine Avenue, asked about the fountains at the Gazebo and Steinhauer, Gazebo is open and waiting for parts for the Steinhauer.  Mr. Lazar, 96 W. Woodcrest Avenue, expressed concerns about a township tree pushed into the woods behind his and other neighbor’</w:t>
      </w:r>
      <w:r w:rsidR="00F26D4F">
        <w:t xml:space="preserve">s houses on township property.  He also asked about sewer pipe issues on Woodcrest.  Additional neighbors were present from 88, 90, </w:t>
      </w:r>
      <w:r w:rsidR="00CE33BA">
        <w:t>and 100</w:t>
      </w:r>
      <w:r w:rsidR="00F26D4F">
        <w:t xml:space="preserve"> W. Woodcrest Avenue to complain about the downed tree on township property. </w:t>
      </w:r>
    </w:p>
    <w:p w:rsidR="000B1632" w:rsidRDefault="000B1632" w:rsidP="000B1632">
      <w:r>
        <w:t>Motion to Close:</w:t>
      </w:r>
      <w:r>
        <w:tab/>
      </w:r>
      <w:r>
        <w:tab/>
        <w:t>All in Favor: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ABSENT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Kauffman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Volpe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Wells</w:t>
            </w: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Wiest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Manchello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F26D4F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</w:tbl>
    <w:p w:rsidR="000B1632" w:rsidRDefault="000B1632" w:rsidP="000B1632">
      <w:r>
        <w:tab/>
      </w:r>
      <w:r>
        <w:tab/>
      </w:r>
    </w:p>
    <w:p w:rsidR="000B1632" w:rsidRDefault="000B1632" w:rsidP="000B1632">
      <w:r>
        <w:t>STAFF AND PROFESSIONAL COMMENTS:</w:t>
      </w:r>
      <w:r w:rsidR="00F26D4F">
        <w:t xml:space="preserve"> Council sent condolences to the Rathgeb family for </w:t>
      </w:r>
      <w:proofErr w:type="gramStart"/>
      <w:r w:rsidR="00F26D4F">
        <w:t>their lose</w:t>
      </w:r>
      <w:proofErr w:type="gramEnd"/>
      <w:r w:rsidR="00F26D4F">
        <w:t xml:space="preserve"> and announced the American Legion selling poppies.  They thanked the VFW and Citizen of the Year members for two great awards dinners.  </w:t>
      </w:r>
      <w:r w:rsidR="008149EF">
        <w:t>Council announced a new program which will allow unwanted drug disposal</w:t>
      </w:r>
      <w:r w:rsidR="00F26D4F">
        <w:t xml:space="preserve"> in the</w:t>
      </w:r>
      <w:r w:rsidR="008149EF">
        <w:t xml:space="preserve"> lobby of the Police Department</w:t>
      </w:r>
      <w:r w:rsidR="00F26D4F">
        <w:t>.</w:t>
      </w:r>
    </w:p>
    <w:p w:rsidR="000B1632" w:rsidRDefault="000B1632" w:rsidP="000B1632"/>
    <w:p w:rsidR="000B1632" w:rsidRDefault="000B1632" w:rsidP="000B1632">
      <w:r>
        <w:t>OLD BUSINESS:</w:t>
      </w:r>
    </w:p>
    <w:p w:rsidR="00F26D4F" w:rsidRDefault="000B1632" w:rsidP="000B1632">
      <w:pPr>
        <w:pStyle w:val="ListParagraph"/>
        <w:numPr>
          <w:ilvl w:val="0"/>
          <w:numId w:val="2"/>
        </w:numPr>
      </w:pPr>
      <w:r>
        <w:t xml:space="preserve">Operations </w:t>
      </w:r>
      <w:r w:rsidR="00F26D4F">
        <w:t xml:space="preserve">– </w:t>
      </w:r>
    </w:p>
    <w:p w:rsidR="000B1632" w:rsidRDefault="00F26D4F" w:rsidP="00F26D4F">
      <w:pPr>
        <w:pStyle w:val="ListParagraph"/>
        <w:numPr>
          <w:ilvl w:val="1"/>
          <w:numId w:val="2"/>
        </w:numPr>
      </w:pPr>
      <w:r>
        <w:t>Manager Andl explained that he is working with the contractor for Coles Avenue to replace the fill dirt to grow the grass properly along the road.</w:t>
      </w:r>
    </w:p>
    <w:p w:rsidR="00F26D4F" w:rsidRDefault="00F26D4F" w:rsidP="00F26D4F">
      <w:pPr>
        <w:pStyle w:val="ListParagraph"/>
        <w:numPr>
          <w:ilvl w:val="1"/>
          <w:numId w:val="2"/>
        </w:numPr>
      </w:pPr>
      <w:r>
        <w:t xml:space="preserve">The County is paving </w:t>
      </w:r>
      <w:proofErr w:type="spellStart"/>
      <w:r>
        <w:t>Lenola</w:t>
      </w:r>
      <w:proofErr w:type="spellEnd"/>
      <w:r>
        <w:t xml:space="preserve"> Road and the township was just notified</w:t>
      </w:r>
    </w:p>
    <w:p w:rsidR="00F26D4F" w:rsidRDefault="00F26D4F" w:rsidP="00F26D4F">
      <w:pPr>
        <w:pStyle w:val="ListParagraph"/>
        <w:numPr>
          <w:ilvl w:val="1"/>
          <w:numId w:val="2"/>
        </w:numPr>
      </w:pPr>
      <w:r>
        <w:t>Mr. Duff contacted the manager to discuss the cost of the sign on Main Street and we will need two more quotes.</w:t>
      </w:r>
    </w:p>
    <w:p w:rsidR="00F26D4F" w:rsidRDefault="00F26D4F" w:rsidP="00F26D4F">
      <w:pPr>
        <w:pStyle w:val="ListParagraph"/>
        <w:numPr>
          <w:ilvl w:val="1"/>
          <w:numId w:val="2"/>
        </w:numPr>
      </w:pPr>
      <w:r>
        <w:t>There are a number of R&amp;V projects coming up for the 2016 Capital budget</w:t>
      </w:r>
    </w:p>
    <w:p w:rsidR="00F26D4F" w:rsidRDefault="00F26D4F" w:rsidP="00F26D4F">
      <w:pPr>
        <w:pStyle w:val="ListParagraph"/>
        <w:numPr>
          <w:ilvl w:val="1"/>
          <w:numId w:val="2"/>
        </w:numPr>
      </w:pPr>
      <w:r>
        <w:t>The HVAC phase for the library is getting under way.</w:t>
      </w:r>
    </w:p>
    <w:p w:rsidR="000B1632" w:rsidRDefault="000B1632" w:rsidP="000B1632">
      <w:pPr>
        <w:pStyle w:val="ListParagraph"/>
        <w:numPr>
          <w:ilvl w:val="0"/>
          <w:numId w:val="2"/>
        </w:numPr>
      </w:pPr>
      <w:r>
        <w:t xml:space="preserve">Engineer’s Report </w:t>
      </w:r>
      <w:r w:rsidR="00CE33BA">
        <w:t>– no report</w:t>
      </w:r>
    </w:p>
    <w:p w:rsidR="000B1632" w:rsidRDefault="000B1632" w:rsidP="000B1632">
      <w:pPr>
        <w:pStyle w:val="ListParagraph"/>
        <w:numPr>
          <w:ilvl w:val="0"/>
          <w:numId w:val="2"/>
        </w:numPr>
      </w:pPr>
      <w:r>
        <w:t>Main Street Maple Shade</w:t>
      </w:r>
      <w:r w:rsidR="00CE33BA">
        <w:t xml:space="preserve"> – changed format, will report when meeting is scheduled</w:t>
      </w:r>
    </w:p>
    <w:p w:rsidR="000B1632" w:rsidRDefault="000B1632" w:rsidP="000B1632">
      <w:pPr>
        <w:pStyle w:val="ListParagraph"/>
        <w:numPr>
          <w:ilvl w:val="0"/>
          <w:numId w:val="2"/>
        </w:numPr>
      </w:pPr>
      <w:r>
        <w:t xml:space="preserve">Site Plan Advisory Board – </w:t>
      </w:r>
      <w:r w:rsidR="00CE33BA">
        <w:t>Councilman Wells gave a report which included: MS Pizza changing owners, Smoking Dog requesting outside seating, the former restaurant</w:t>
      </w:r>
      <w:r w:rsidR="008149EF">
        <w:t>, Home Plate,</w:t>
      </w:r>
      <w:r w:rsidR="00CE33BA">
        <w:t xml:space="preserve"> wants to convert into a 2 family home.</w:t>
      </w:r>
    </w:p>
    <w:p w:rsidR="000B1632" w:rsidRDefault="000B1632" w:rsidP="000B1632">
      <w:pPr>
        <w:pStyle w:val="ListParagraph"/>
        <w:numPr>
          <w:ilvl w:val="0"/>
          <w:numId w:val="2"/>
        </w:numPr>
      </w:pPr>
      <w:r>
        <w:t xml:space="preserve">Sustainable Maple Shade – </w:t>
      </w:r>
      <w:r w:rsidR="00CE33BA">
        <w:t>Councilman Kauffman reported on the Green Fair, Renewing their certification and the upcoming Clean up day.</w:t>
      </w:r>
    </w:p>
    <w:p w:rsidR="000B1632" w:rsidRDefault="000B1632" w:rsidP="000B1632">
      <w:pPr>
        <w:pStyle w:val="ListParagraph"/>
        <w:numPr>
          <w:ilvl w:val="0"/>
          <w:numId w:val="2"/>
        </w:numPr>
      </w:pPr>
      <w:r>
        <w:t xml:space="preserve">Redevelopment </w:t>
      </w:r>
      <w:r w:rsidR="00CE33BA">
        <w:t>– no report</w:t>
      </w:r>
    </w:p>
    <w:p w:rsidR="000B1632" w:rsidRDefault="000B1632" w:rsidP="000B1632">
      <w:pPr>
        <w:pStyle w:val="ListParagraph"/>
        <w:numPr>
          <w:ilvl w:val="0"/>
          <w:numId w:val="2"/>
        </w:numPr>
      </w:pPr>
      <w:r>
        <w:lastRenderedPageBreak/>
        <w:t xml:space="preserve">Housing Inspections – Mr. Wiest </w:t>
      </w:r>
      <w:r w:rsidR="00CE33BA">
        <w:t>reported that they had a meeting with the full committee with positive feedback and their presentation to Council will be in June.</w:t>
      </w:r>
    </w:p>
    <w:p w:rsidR="000B1632" w:rsidRDefault="000B1632" w:rsidP="000B1632">
      <w:pPr>
        <w:pStyle w:val="ListParagraph"/>
        <w:numPr>
          <w:ilvl w:val="1"/>
          <w:numId w:val="2"/>
        </w:numPr>
      </w:pPr>
      <w:r>
        <w:t>Hotels/Motels Inspections</w:t>
      </w:r>
    </w:p>
    <w:p w:rsidR="000B1632" w:rsidRDefault="000B1632" w:rsidP="000B1632"/>
    <w:p w:rsidR="00CE33BA" w:rsidRDefault="000B1632" w:rsidP="00CE33BA">
      <w:r>
        <w:t>NEW BUS</w:t>
      </w:r>
      <w:r w:rsidR="00CE33BA">
        <w:t xml:space="preserve">INESS – </w:t>
      </w:r>
    </w:p>
    <w:p w:rsidR="00CE33BA" w:rsidRDefault="00CE33BA" w:rsidP="00CE33BA">
      <w:pPr>
        <w:pStyle w:val="ListParagraph"/>
        <w:numPr>
          <w:ilvl w:val="0"/>
          <w:numId w:val="4"/>
        </w:numPr>
      </w:pPr>
      <w:r>
        <w:t>Manager Andl notified Council that FEMA released new maps</w:t>
      </w:r>
    </w:p>
    <w:p w:rsidR="00CE33BA" w:rsidRDefault="00CE33BA" w:rsidP="00CE33BA"/>
    <w:p w:rsidR="000B1632" w:rsidRDefault="000B1632" w:rsidP="000B1632"/>
    <w:p w:rsidR="000B1632" w:rsidRDefault="000B1632" w:rsidP="000B1632">
      <w:r>
        <w:t xml:space="preserve">MOTION TO ADJOURN UNTIL May 26, 2016 </w:t>
      </w:r>
    </w:p>
    <w:p w:rsidR="000B1632" w:rsidRDefault="000B1632" w:rsidP="000B1632">
      <w:r>
        <w:t>Motion:</w:t>
      </w:r>
      <w:r>
        <w:tab/>
      </w:r>
      <w:r>
        <w:tab/>
      </w:r>
      <w:r>
        <w:tab/>
        <w:t>All in Favor: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  <w:r>
              <w:t>ABSENT</w:t>
            </w:r>
          </w:p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Kauffman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Volpe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Wells</w:t>
            </w: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Wiest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  <w:tr w:rsidR="000B1632" w:rsidTr="00E02D16">
        <w:trPr>
          <w:trHeight w:val="253"/>
        </w:trPr>
        <w:tc>
          <w:tcPr>
            <w:tcW w:w="1368" w:type="dxa"/>
          </w:tcPr>
          <w:p w:rsidR="000B1632" w:rsidRDefault="000B1632" w:rsidP="00E02D16">
            <w:r>
              <w:t>Manchello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CE33BA" w:rsidP="00E02D16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B1632" w:rsidRDefault="000B1632" w:rsidP="00E02D16">
            <w:pPr>
              <w:jc w:val="center"/>
            </w:pPr>
          </w:p>
        </w:tc>
        <w:tc>
          <w:tcPr>
            <w:tcW w:w="1368" w:type="dxa"/>
          </w:tcPr>
          <w:p w:rsidR="000B1632" w:rsidRDefault="000B1632" w:rsidP="00E02D16"/>
        </w:tc>
        <w:tc>
          <w:tcPr>
            <w:tcW w:w="1368" w:type="dxa"/>
          </w:tcPr>
          <w:p w:rsidR="000B1632" w:rsidRDefault="000B1632" w:rsidP="00E02D16"/>
        </w:tc>
      </w:tr>
    </w:tbl>
    <w:p w:rsidR="000B1632" w:rsidRDefault="000B1632" w:rsidP="000B1632"/>
    <w:p w:rsidR="000B1632" w:rsidRDefault="000B1632" w:rsidP="000B1632">
      <w:r>
        <w:t xml:space="preserve">Notice is being forwarded in accordance with </w:t>
      </w:r>
    </w:p>
    <w:p w:rsidR="000B1632" w:rsidRDefault="000B1632" w:rsidP="000B1632">
      <w:r>
        <w:t>The Open Public Meetings Act</w:t>
      </w:r>
    </w:p>
    <w:p w:rsidR="000B1632" w:rsidRDefault="000B1632" w:rsidP="000B1632">
      <w:r>
        <w:t>May 10, 2016</w:t>
      </w:r>
    </w:p>
    <w:p w:rsidR="00AD6BAC" w:rsidRDefault="00AD6BAC"/>
    <w:sectPr w:rsidR="00AD6BAC" w:rsidSect="00AD6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16FB2"/>
    <w:multiLevelType w:val="hybridMultilevel"/>
    <w:tmpl w:val="2C4A6574"/>
    <w:lvl w:ilvl="0" w:tplc="A2CE63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BB6085"/>
    <w:multiLevelType w:val="hybridMultilevel"/>
    <w:tmpl w:val="4E3475E6"/>
    <w:lvl w:ilvl="0" w:tplc="DF92A0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proofState w:spelling="clean" w:grammar="clean"/>
  <w:defaultTabStop w:val="720"/>
  <w:characterSpacingControl w:val="doNotCompress"/>
  <w:compat/>
  <w:rsids>
    <w:rsidRoot w:val="00296AF2"/>
    <w:rsid w:val="000B1632"/>
    <w:rsid w:val="00203CB4"/>
    <w:rsid w:val="00296AF2"/>
    <w:rsid w:val="0034204F"/>
    <w:rsid w:val="00361EB9"/>
    <w:rsid w:val="00544CD9"/>
    <w:rsid w:val="008149EF"/>
    <w:rsid w:val="00944058"/>
    <w:rsid w:val="00AD6BAC"/>
    <w:rsid w:val="00CE33BA"/>
    <w:rsid w:val="00E02D16"/>
    <w:rsid w:val="00F2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632"/>
    <w:pPr>
      <w:ind w:left="720"/>
      <w:contextualSpacing/>
    </w:pPr>
  </w:style>
  <w:style w:type="table" w:styleId="TableGrid">
    <w:name w:val="Table Grid"/>
    <w:basedOn w:val="TableNormal"/>
    <w:uiPriority w:val="59"/>
    <w:rsid w:val="000B1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2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5</cp:revision>
  <cp:lastPrinted>2016-06-22T21:02:00Z</cp:lastPrinted>
  <dcterms:created xsi:type="dcterms:W3CDTF">2016-05-12T18:55:00Z</dcterms:created>
  <dcterms:modified xsi:type="dcterms:W3CDTF">2016-06-23T18:33:00Z</dcterms:modified>
</cp:coreProperties>
</file>